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66" w:rsidRPr="0058048A" w:rsidRDefault="00CE6F36" w:rsidP="000F7B5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</w:rPr>
        <w:t>野田市人間ドック</w:t>
      </w:r>
      <w:r w:rsidR="00C63D69">
        <w:rPr>
          <w:rFonts w:asciiTheme="majorEastAsia" w:eastAsiaTheme="majorEastAsia" w:hAnsiTheme="majorEastAsia" w:hint="eastAsia"/>
          <w:sz w:val="28"/>
        </w:rPr>
        <w:t>検査</w:t>
      </w:r>
      <w:r>
        <w:rPr>
          <w:rFonts w:asciiTheme="majorEastAsia" w:eastAsiaTheme="majorEastAsia" w:hAnsiTheme="majorEastAsia" w:hint="eastAsia"/>
          <w:sz w:val="28"/>
        </w:rPr>
        <w:t>費用助成対象者用</w:t>
      </w:r>
      <w:r w:rsidR="00AF2775" w:rsidRPr="000F7B5E">
        <w:rPr>
          <w:rFonts w:asciiTheme="majorEastAsia" w:eastAsiaTheme="majorEastAsia" w:hAnsiTheme="majorEastAsia" w:hint="eastAsia"/>
          <w:sz w:val="28"/>
        </w:rPr>
        <w:t>問診票</w:t>
      </w:r>
    </w:p>
    <w:p w:rsidR="00AF2775" w:rsidRPr="0058048A" w:rsidRDefault="00AF2775" w:rsidP="00AF2775">
      <w:pPr>
        <w:wordWrap w:val="0"/>
        <w:jc w:val="right"/>
        <w:rPr>
          <w:rFonts w:asciiTheme="majorEastAsia" w:eastAsiaTheme="majorEastAsia" w:hAnsiTheme="majorEastAsia"/>
        </w:rPr>
      </w:pPr>
      <w:r w:rsidRPr="0058048A">
        <w:rPr>
          <w:rFonts w:asciiTheme="majorEastAsia" w:eastAsiaTheme="majorEastAsia" w:hAnsiTheme="majorEastAsia" w:hint="eastAsia"/>
        </w:rPr>
        <w:t xml:space="preserve">記入日　</w:t>
      </w:r>
      <w:permStart w:id="1287129046" w:edGrp="everyone"/>
      <w:r w:rsidRPr="0058048A">
        <w:rPr>
          <w:rFonts w:asciiTheme="majorEastAsia" w:eastAsiaTheme="majorEastAsia" w:hAnsiTheme="majorEastAsia" w:hint="eastAsia"/>
        </w:rPr>
        <w:t xml:space="preserve">　　　　　　年　　　　月　　　　日</w:t>
      </w:r>
      <w:permEnd w:id="1287129046"/>
    </w:p>
    <w:tbl>
      <w:tblPr>
        <w:tblStyle w:val="a7"/>
        <w:tblW w:w="10598" w:type="dxa"/>
        <w:shd w:val="pct15" w:color="auto" w:fill="auto"/>
        <w:tblLook w:val="04A0" w:firstRow="1" w:lastRow="0" w:firstColumn="1" w:lastColumn="0" w:noHBand="0" w:noVBand="1"/>
      </w:tblPr>
      <w:tblGrid>
        <w:gridCol w:w="1083"/>
        <w:gridCol w:w="301"/>
        <w:gridCol w:w="1961"/>
        <w:gridCol w:w="1016"/>
        <w:gridCol w:w="992"/>
        <w:gridCol w:w="992"/>
        <w:gridCol w:w="4253"/>
      </w:tblGrid>
      <w:tr w:rsidR="003A6821" w:rsidRPr="000F7B5E" w:rsidTr="003A6821">
        <w:trPr>
          <w:trHeight w:val="413"/>
        </w:trPr>
        <w:tc>
          <w:tcPr>
            <w:tcW w:w="1384" w:type="dxa"/>
            <w:gridSpan w:val="2"/>
            <w:shd w:val="pct15" w:color="auto" w:fill="auto"/>
            <w:vAlign w:val="center"/>
          </w:tcPr>
          <w:p w:rsidR="003A6821" w:rsidRPr="000F7B5E" w:rsidRDefault="003A6821" w:rsidP="0058048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permStart w:id="998139835" w:edGrp="everyone" w:colFirst="3" w:colLast="3"/>
            <w:r w:rsidRPr="000F7B5E">
              <w:rPr>
                <w:rFonts w:asciiTheme="majorEastAsia" w:eastAsiaTheme="majorEastAsia" w:hAnsiTheme="majorEastAsia" w:hint="eastAsia"/>
                <w:sz w:val="16"/>
              </w:rPr>
              <w:t>受診券整理番号</w:t>
            </w:r>
          </w:p>
        </w:tc>
        <w:tc>
          <w:tcPr>
            <w:tcW w:w="1961" w:type="dxa"/>
            <w:shd w:val="pct15" w:color="auto" w:fill="auto"/>
            <w:vAlign w:val="center"/>
          </w:tcPr>
          <w:p w:rsidR="003A6821" w:rsidRPr="000F7B5E" w:rsidRDefault="003A6821" w:rsidP="0058048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16" w:type="dxa"/>
            <w:shd w:val="pct15" w:color="auto" w:fill="auto"/>
          </w:tcPr>
          <w:p w:rsidR="003A6821" w:rsidRPr="000F7B5E" w:rsidRDefault="003A6821" w:rsidP="00CC2D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C2DBD">
              <w:rPr>
                <w:rFonts w:asciiTheme="majorEastAsia" w:eastAsiaTheme="majorEastAsia" w:hAnsiTheme="majorEastAsia" w:hint="eastAsia"/>
                <w:sz w:val="16"/>
              </w:rPr>
              <w:t>医療機関名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A6821" w:rsidRDefault="003A6821" w:rsidP="003A6821">
            <w:pPr>
              <w:rPr>
                <w:rFonts w:asciiTheme="majorEastAsia" w:eastAsiaTheme="majorEastAsia" w:hAnsiTheme="majorEastAsia"/>
                <w:sz w:val="16"/>
              </w:rPr>
            </w:pPr>
            <w:bookmarkStart w:id="0" w:name="_GoBack"/>
            <w:bookmarkEnd w:id="0"/>
          </w:p>
        </w:tc>
      </w:tr>
      <w:tr w:rsidR="003A6821" w:rsidRPr="0058048A" w:rsidTr="003A6821">
        <w:trPr>
          <w:trHeight w:val="412"/>
        </w:trPr>
        <w:tc>
          <w:tcPr>
            <w:tcW w:w="1083" w:type="dxa"/>
            <w:shd w:val="pct15" w:color="auto" w:fill="auto"/>
            <w:vAlign w:val="center"/>
          </w:tcPr>
          <w:p w:rsidR="003A6821" w:rsidRPr="000F7B5E" w:rsidRDefault="003A6821" w:rsidP="0058048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permStart w:id="561119695" w:edGrp="everyone" w:colFirst="5" w:colLast="5"/>
            <w:permEnd w:id="998139835"/>
            <w:r w:rsidRPr="000F7B5E">
              <w:rPr>
                <w:rFonts w:asciiTheme="majorEastAsia" w:eastAsiaTheme="majorEastAsia" w:hAnsiTheme="majorEastAsia" w:hint="eastAsia"/>
                <w:sz w:val="16"/>
              </w:rPr>
              <w:t>保険者番号</w:t>
            </w:r>
          </w:p>
        </w:tc>
        <w:tc>
          <w:tcPr>
            <w:tcW w:w="2262" w:type="dxa"/>
            <w:gridSpan w:val="2"/>
            <w:shd w:val="pct15" w:color="auto" w:fill="auto"/>
            <w:vAlign w:val="center"/>
          </w:tcPr>
          <w:p w:rsidR="003A6821" w:rsidRPr="00FE30B1" w:rsidRDefault="00FE30B1" w:rsidP="0058048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30B1">
              <w:rPr>
                <w:rFonts w:asciiTheme="majorEastAsia" w:eastAsiaTheme="majorEastAsia" w:hAnsiTheme="majorEastAsia" w:hint="eastAsia"/>
                <w:szCs w:val="21"/>
              </w:rPr>
              <w:t>120089</w:t>
            </w:r>
          </w:p>
        </w:tc>
        <w:tc>
          <w:tcPr>
            <w:tcW w:w="1016" w:type="dxa"/>
            <w:shd w:val="pct15" w:color="auto" w:fill="auto"/>
          </w:tcPr>
          <w:p w:rsidR="003A6821" w:rsidRPr="000F7B5E" w:rsidRDefault="003A6821" w:rsidP="003A682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F7B5E">
              <w:rPr>
                <w:rFonts w:asciiTheme="majorEastAsia" w:eastAsiaTheme="majorEastAsia" w:hAnsiTheme="majorEastAsia" w:hint="eastAsia"/>
                <w:sz w:val="16"/>
              </w:rPr>
              <w:t>記号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A6821" w:rsidRPr="000F7B5E" w:rsidRDefault="003A6821" w:rsidP="0058048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F7B5E">
              <w:rPr>
                <w:rFonts w:asciiTheme="majorEastAsia" w:eastAsiaTheme="majorEastAsia" w:hAnsiTheme="majorEastAsia" w:hint="eastAsia"/>
                <w:sz w:val="16"/>
              </w:rPr>
              <w:t>野田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3A6821" w:rsidRPr="000F7B5E" w:rsidRDefault="003A6821" w:rsidP="0058048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F7B5E">
              <w:rPr>
                <w:rFonts w:asciiTheme="majorEastAsia" w:eastAsiaTheme="majorEastAsia" w:hAnsiTheme="majorEastAsia" w:hint="eastAsia"/>
                <w:sz w:val="16"/>
              </w:rPr>
              <w:t>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A6821" w:rsidRPr="000F7B5E" w:rsidRDefault="003A6821" w:rsidP="0058048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ermEnd w:id="561119695"/>
    <w:p w:rsidR="00AF2775" w:rsidRPr="0058048A" w:rsidRDefault="00AF2775">
      <w:pPr>
        <w:rPr>
          <w:rFonts w:asciiTheme="majorEastAsia" w:eastAsiaTheme="majorEastAsia" w:hAnsiTheme="majorEastAsia"/>
        </w:rPr>
      </w:pPr>
      <w:r w:rsidRPr="0058048A">
        <w:rPr>
          <w:rFonts w:asciiTheme="majorEastAsia" w:eastAsiaTheme="majorEastAsia" w:hAnsiTheme="majorEastAsia" w:hint="eastAsia"/>
        </w:rPr>
        <w:t>※以下ご記入</w:t>
      </w:r>
      <w:r w:rsidR="00F9179F" w:rsidRPr="0058048A">
        <w:rPr>
          <w:rFonts w:asciiTheme="majorEastAsia" w:eastAsiaTheme="majorEastAsia" w:hAnsiTheme="majorEastAsia" w:hint="eastAsia"/>
        </w:rPr>
        <w:t>お願い</w:t>
      </w:r>
      <w:r w:rsidRPr="0058048A">
        <w:rPr>
          <w:rFonts w:asciiTheme="majorEastAsia" w:eastAsiaTheme="majorEastAsia" w:hAnsiTheme="majorEastAsia"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2"/>
        <w:gridCol w:w="333"/>
        <w:gridCol w:w="471"/>
        <w:gridCol w:w="2626"/>
        <w:gridCol w:w="709"/>
        <w:gridCol w:w="992"/>
        <w:gridCol w:w="1154"/>
        <w:gridCol w:w="1114"/>
        <w:gridCol w:w="3061"/>
      </w:tblGrid>
      <w:tr w:rsidR="0058048A" w:rsidRPr="0058048A" w:rsidTr="00237B32">
        <w:trPr>
          <w:trHeight w:val="360"/>
        </w:trPr>
        <w:tc>
          <w:tcPr>
            <w:tcW w:w="1026" w:type="dxa"/>
            <w:gridSpan w:val="3"/>
            <w:shd w:val="pct15" w:color="auto" w:fill="auto"/>
            <w:vAlign w:val="center"/>
          </w:tcPr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  <w:permStart w:id="219423402" w:edGrp="everyone" w:colFirst="1" w:colLast="1"/>
            <w:r w:rsidRPr="00C36644">
              <w:rPr>
                <w:rFonts w:asciiTheme="majorEastAsia" w:eastAsiaTheme="majorEastAsia" w:hAnsiTheme="majorEastAsia" w:hint="eastAsia"/>
                <w:w w:val="75"/>
                <w:kern w:val="0"/>
                <w:fitText w:val="630" w:id="1657980160"/>
              </w:rPr>
              <w:t>フリガ</w:t>
            </w:r>
            <w:r w:rsidRPr="00C36644">
              <w:rPr>
                <w:rFonts w:asciiTheme="majorEastAsia" w:eastAsiaTheme="majorEastAsia" w:hAnsiTheme="majorEastAsia" w:hint="eastAsia"/>
                <w:spacing w:val="15"/>
                <w:w w:val="75"/>
                <w:kern w:val="0"/>
                <w:fitText w:val="630" w:id="1657980160"/>
              </w:rPr>
              <w:t>ナ</w:t>
            </w:r>
          </w:p>
        </w:tc>
        <w:tc>
          <w:tcPr>
            <w:tcW w:w="2626" w:type="dxa"/>
            <w:vAlign w:val="center"/>
          </w:tcPr>
          <w:p w:rsidR="0058048A" w:rsidRPr="0058048A" w:rsidRDefault="0058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shd w:val="pct15" w:color="auto" w:fill="auto"/>
            <w:vAlign w:val="center"/>
          </w:tcPr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  <w:r w:rsidRPr="0058048A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  <w:r w:rsidRPr="0058048A">
              <w:rPr>
                <w:rFonts w:asciiTheme="majorEastAsia" w:eastAsiaTheme="majorEastAsia" w:hAnsiTheme="majorEastAsia" w:hint="eastAsia"/>
              </w:rPr>
              <w:t>１　男</w:t>
            </w:r>
          </w:p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  <w:r w:rsidRPr="0058048A">
              <w:rPr>
                <w:rFonts w:asciiTheme="majorEastAsia" w:eastAsiaTheme="majorEastAsia" w:hAnsiTheme="majorEastAsia" w:hint="eastAsia"/>
              </w:rPr>
              <w:t>２　女</w:t>
            </w:r>
          </w:p>
        </w:tc>
        <w:tc>
          <w:tcPr>
            <w:tcW w:w="1154" w:type="dxa"/>
            <w:vMerge w:val="restart"/>
            <w:shd w:val="pct15" w:color="auto" w:fill="auto"/>
            <w:vAlign w:val="center"/>
          </w:tcPr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  <w:r w:rsidRPr="0058048A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175" w:type="dxa"/>
            <w:gridSpan w:val="2"/>
            <w:vMerge w:val="restart"/>
            <w:vAlign w:val="center"/>
          </w:tcPr>
          <w:p w:rsidR="0058048A" w:rsidRPr="0058048A" w:rsidRDefault="0058048A">
            <w:pPr>
              <w:rPr>
                <w:rFonts w:asciiTheme="majorEastAsia" w:eastAsiaTheme="majorEastAsia" w:hAnsiTheme="majorEastAsia"/>
              </w:rPr>
            </w:pPr>
            <w:r w:rsidRPr="0058048A">
              <w:rPr>
                <w:rFonts w:asciiTheme="majorEastAsia" w:eastAsiaTheme="majorEastAsia" w:hAnsiTheme="majorEastAsia" w:hint="eastAsia"/>
              </w:rPr>
              <w:t xml:space="preserve">　</w:t>
            </w:r>
            <w:permStart w:id="454121214" w:edGrp="everyone"/>
            <w:r w:rsidRPr="0058048A">
              <w:rPr>
                <w:rFonts w:asciiTheme="majorEastAsia" w:eastAsiaTheme="majorEastAsia" w:hAnsiTheme="majorEastAsia" w:hint="eastAsia"/>
              </w:rPr>
              <w:t xml:space="preserve">　　　　　年　　月　　日生（　　歳）</w:t>
            </w:r>
            <w:permEnd w:id="454121214"/>
          </w:p>
        </w:tc>
      </w:tr>
      <w:tr w:rsidR="0058048A" w:rsidRPr="0058048A" w:rsidTr="00237B32">
        <w:trPr>
          <w:trHeight w:val="602"/>
        </w:trPr>
        <w:tc>
          <w:tcPr>
            <w:tcW w:w="1026" w:type="dxa"/>
            <w:gridSpan w:val="3"/>
            <w:shd w:val="pct15" w:color="auto" w:fill="auto"/>
            <w:vAlign w:val="center"/>
          </w:tcPr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  <w:permStart w:id="862091233" w:edGrp="everyone" w:colFirst="1" w:colLast="1"/>
            <w:permEnd w:id="219423402"/>
            <w:r w:rsidRPr="0058048A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2626" w:type="dxa"/>
            <w:vAlign w:val="center"/>
          </w:tcPr>
          <w:p w:rsidR="0058048A" w:rsidRPr="0058048A" w:rsidRDefault="0058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/>
            <w:shd w:val="pct15" w:color="auto" w:fill="auto"/>
            <w:vAlign w:val="center"/>
          </w:tcPr>
          <w:p w:rsidR="0058048A" w:rsidRPr="0058048A" w:rsidRDefault="0058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/>
            <w:vAlign w:val="center"/>
          </w:tcPr>
          <w:p w:rsidR="0058048A" w:rsidRPr="0058048A" w:rsidRDefault="005804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4" w:type="dxa"/>
            <w:vMerge/>
            <w:shd w:val="pct15" w:color="auto" w:fill="auto"/>
            <w:vAlign w:val="center"/>
          </w:tcPr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75" w:type="dxa"/>
            <w:gridSpan w:val="2"/>
            <w:vMerge/>
            <w:vAlign w:val="center"/>
          </w:tcPr>
          <w:p w:rsidR="0058048A" w:rsidRPr="0058048A" w:rsidRDefault="0058048A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48A" w:rsidRPr="0058048A" w:rsidTr="00237B32">
        <w:trPr>
          <w:trHeight w:val="696"/>
        </w:trPr>
        <w:tc>
          <w:tcPr>
            <w:tcW w:w="1026" w:type="dxa"/>
            <w:gridSpan w:val="3"/>
            <w:shd w:val="pct15" w:color="auto" w:fill="auto"/>
            <w:vAlign w:val="center"/>
          </w:tcPr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  <w:permStart w:id="1274355008" w:edGrp="everyone" w:colFirst="3" w:colLast="3"/>
            <w:permEnd w:id="862091233"/>
            <w:r w:rsidRPr="0058048A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4327" w:type="dxa"/>
            <w:gridSpan w:val="3"/>
            <w:vAlign w:val="center"/>
          </w:tcPr>
          <w:p w:rsidR="0058048A" w:rsidRPr="00237B32" w:rsidRDefault="0058048A">
            <w:pPr>
              <w:rPr>
                <w:rFonts w:asciiTheme="majorEastAsia" w:eastAsiaTheme="majorEastAsia" w:hAnsiTheme="majorEastAsia"/>
                <w:sz w:val="16"/>
              </w:rPr>
            </w:pPr>
            <w:r w:rsidRPr="00237B32">
              <w:rPr>
                <w:rFonts w:asciiTheme="majorEastAsia" w:eastAsiaTheme="majorEastAsia" w:hAnsiTheme="majorEastAsia" w:hint="eastAsia"/>
                <w:sz w:val="16"/>
              </w:rPr>
              <w:t>〒</w:t>
            </w:r>
            <w:permStart w:id="614692672" w:edGrp="everyone"/>
            <w:r w:rsidRPr="00237B32">
              <w:rPr>
                <w:rFonts w:asciiTheme="majorEastAsia" w:eastAsiaTheme="majorEastAsia" w:hAnsiTheme="majorEastAsia" w:hint="eastAsia"/>
                <w:sz w:val="16"/>
              </w:rPr>
              <w:t xml:space="preserve">　　　－　　　　</w:t>
            </w:r>
            <w:permEnd w:id="614692672"/>
          </w:p>
          <w:p w:rsidR="0058048A" w:rsidRPr="0058048A" w:rsidRDefault="0058048A">
            <w:pPr>
              <w:rPr>
                <w:rFonts w:asciiTheme="majorEastAsia" w:eastAsiaTheme="majorEastAsia" w:hAnsiTheme="majorEastAsia"/>
              </w:rPr>
            </w:pPr>
            <w:r w:rsidRPr="0058048A">
              <w:rPr>
                <w:rFonts w:asciiTheme="majorEastAsia" w:eastAsiaTheme="majorEastAsia" w:hAnsiTheme="majorEastAsia" w:hint="eastAsia"/>
              </w:rPr>
              <w:t>野田市</w:t>
            </w:r>
            <w:permStart w:id="380447823" w:edGrp="everyone"/>
            <w:r w:rsidR="005F7908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  <w:permEnd w:id="380447823"/>
            <w:r w:rsidR="005F790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154" w:type="dxa"/>
            <w:shd w:val="pct15" w:color="auto" w:fill="auto"/>
            <w:vAlign w:val="center"/>
          </w:tcPr>
          <w:p w:rsidR="0058048A" w:rsidRPr="0058048A" w:rsidRDefault="0058048A" w:rsidP="0058048A">
            <w:pPr>
              <w:jc w:val="center"/>
              <w:rPr>
                <w:rFonts w:asciiTheme="majorEastAsia" w:eastAsiaTheme="majorEastAsia" w:hAnsiTheme="majorEastAsia"/>
              </w:rPr>
            </w:pPr>
            <w:r w:rsidRPr="0058048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175" w:type="dxa"/>
            <w:gridSpan w:val="2"/>
            <w:vAlign w:val="center"/>
          </w:tcPr>
          <w:p w:rsidR="0058048A" w:rsidRPr="0058048A" w:rsidRDefault="0058048A">
            <w:pPr>
              <w:rPr>
                <w:rFonts w:asciiTheme="majorEastAsia" w:eastAsiaTheme="majorEastAsia" w:hAnsiTheme="majorEastAsia"/>
              </w:rPr>
            </w:pPr>
            <w:r w:rsidRPr="0058048A">
              <w:rPr>
                <w:rFonts w:asciiTheme="majorEastAsia" w:eastAsiaTheme="majorEastAsia" w:hAnsiTheme="majorEastAsia" w:hint="eastAsia"/>
              </w:rPr>
              <w:t xml:space="preserve">　　　　　（　　　　　　）</w:t>
            </w:r>
          </w:p>
        </w:tc>
      </w:tr>
      <w:permEnd w:id="1274355008"/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E0D35" w:rsidP="00AE0D3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No.</w:t>
            </w:r>
          </w:p>
        </w:tc>
        <w:tc>
          <w:tcPr>
            <w:tcW w:w="7066" w:type="dxa"/>
            <w:gridSpan w:val="6"/>
            <w:shd w:val="pct15" w:color="auto" w:fill="auto"/>
            <w:noWrap/>
            <w:vAlign w:val="center"/>
            <w:hideMark/>
          </w:tcPr>
          <w:p w:rsidR="00AF2775" w:rsidRPr="00AE0D35" w:rsidRDefault="00AF2775" w:rsidP="0058048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質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問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項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目</w:t>
            </w:r>
          </w:p>
        </w:tc>
        <w:tc>
          <w:tcPr>
            <w:tcW w:w="3061" w:type="dxa"/>
            <w:shd w:val="pct15" w:color="auto" w:fill="auto"/>
            <w:noWrap/>
            <w:vAlign w:val="center"/>
            <w:hideMark/>
          </w:tcPr>
          <w:p w:rsidR="00AF2775" w:rsidRPr="00AE0D35" w:rsidRDefault="00AF2775" w:rsidP="0058048A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 xml:space="preserve">回　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答</w:t>
            </w:r>
          </w:p>
        </w:tc>
      </w:tr>
      <w:tr w:rsidR="00AF2775" w:rsidRPr="0058048A" w:rsidTr="00AE0D35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1-3</w:t>
            </w:r>
          </w:p>
        </w:tc>
        <w:tc>
          <w:tcPr>
            <w:tcW w:w="10127" w:type="dxa"/>
            <w:gridSpan w:val="7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現在、医師の判断・治療中のもとでの次の薬の使用の有無</w:t>
            </w:r>
          </w:p>
        </w:tc>
      </w:tr>
      <w:tr w:rsidR="001F3443" w:rsidRPr="0058048A" w:rsidTr="00B27AA7">
        <w:trPr>
          <w:trHeight w:val="227"/>
        </w:trPr>
        <w:tc>
          <w:tcPr>
            <w:tcW w:w="222" w:type="dxa"/>
            <w:vMerge w:val="restart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  <w:tc>
          <w:tcPr>
            <w:tcW w:w="333" w:type="dxa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</w:t>
            </w:r>
          </w:p>
        </w:tc>
        <w:tc>
          <w:tcPr>
            <w:tcW w:w="7066" w:type="dxa"/>
            <w:gridSpan w:val="6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血圧を下げる薬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1F3443" w:rsidRPr="0058048A" w:rsidTr="00B27AA7">
        <w:trPr>
          <w:trHeight w:val="227"/>
        </w:trPr>
        <w:tc>
          <w:tcPr>
            <w:tcW w:w="222" w:type="dxa"/>
            <w:vMerge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33" w:type="dxa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2</w:t>
            </w:r>
          </w:p>
        </w:tc>
        <w:tc>
          <w:tcPr>
            <w:tcW w:w="7066" w:type="dxa"/>
            <w:gridSpan w:val="6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血糖を下げる薬又はインスリン注射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1F3443" w:rsidRPr="0058048A" w:rsidTr="00B27AA7">
        <w:trPr>
          <w:trHeight w:val="227"/>
        </w:trPr>
        <w:tc>
          <w:tcPr>
            <w:tcW w:w="222" w:type="dxa"/>
            <w:vMerge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33" w:type="dxa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3</w:t>
            </w:r>
          </w:p>
        </w:tc>
        <w:tc>
          <w:tcPr>
            <w:tcW w:w="7066" w:type="dxa"/>
            <w:gridSpan w:val="6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コレステロールや中性脂肪を下げる薬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4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AE0D35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医師から、脳卒中（脳出血、脳梗塞等）にかかっているといわれたり、治療を受けたことがありますか。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5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AE0D35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医師から、心臓病（狭心症、心筋梗塞等）にかかっているといわれたり、治療を受けたことがありますか。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6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AE0D35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医師から、慢性腎臓病や腎不全にかかっているといわれたり、治療（人工透析など）を受けていますか。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7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医師から、貧血といわれたことがありますか。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8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B27AA7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現在、たばこ（加熱式、電子式を含む）を習慣的に吸っていますか。（※「現在、習慣的に喫煙している者」とは、「合計100本以上、又は６ヶ月以上吸っている者」であり、最近１ヶ月間も吸っている者）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9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20歳の時の体重から10ｋｇ以上増加していますか。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10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237B32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１回30分以上の軽く汗をかく運動を週２日以上、１年以上実施していますか。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11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237B32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日常生活において歩行又は同等の身体活動を１日１時間以上実施していますか。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12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ほぼ同じ年齢の同性と比較して歩く速度が速いですか。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13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食事をかんで食べるときの状態はどれにあてはまりますか。</w:t>
            </w:r>
          </w:p>
        </w:tc>
        <w:tc>
          <w:tcPr>
            <w:tcW w:w="3061" w:type="dxa"/>
            <w:vAlign w:val="center"/>
            <w:hideMark/>
          </w:tcPr>
          <w:p w:rsidR="00AF2775" w:rsidRPr="00AE0D35" w:rsidRDefault="00AF2775" w:rsidP="00AE0D35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①何でもかんで食べることができる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>②歯や歯ぐき、かみあわせなど気になる部分があり、かみにくいことがある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>③ほとんどかめない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14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人と比較して食べる速度が速いですか。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①速い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②ふつう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③遅い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15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就寝前の２時間以内に夕食をとることが週に３日以上ありますか。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16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朝昼夕の３食以外に間食や甘い飲み物を摂取していますか。</w:t>
            </w:r>
          </w:p>
        </w:tc>
        <w:tc>
          <w:tcPr>
            <w:tcW w:w="3061" w:type="dxa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①毎日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②時々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>③ほとんど摂取しない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17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朝食を抜くことが週に３回以上ありますか。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18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58048A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お酒（日本酒、焼酎、ビール、洋酒など）をどのくらいの頻度で飲みますか。</w:t>
            </w:r>
          </w:p>
        </w:tc>
        <w:tc>
          <w:tcPr>
            <w:tcW w:w="3061" w:type="dxa"/>
            <w:vAlign w:val="center"/>
            <w:hideMark/>
          </w:tcPr>
          <w:p w:rsidR="0058048A" w:rsidRPr="00AE0D35" w:rsidRDefault="00AF2775" w:rsidP="0058048A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①毎日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②時々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③ほとんど</w:t>
            </w:r>
          </w:p>
          <w:p w:rsidR="00AF2775" w:rsidRPr="00AE0D35" w:rsidRDefault="00AF2775" w:rsidP="0058048A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飲まない（飲めない）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19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AE0D35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飲酒日の１日当たりの飲酒量はどのくらいですか。日本酒１合（180ｍｌ）目安：ビール500ｍｌ、焼酎（25度）110ｍｌ、ウイスキーダブル１杯（60ｍｌ）、ワイン２杯（240ｍｌ）</w:t>
            </w:r>
          </w:p>
        </w:tc>
        <w:tc>
          <w:tcPr>
            <w:tcW w:w="3061" w:type="dxa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①１合未満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②１～２合未満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>③２～３合未満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④３合以上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20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睡眠で休養が十分とれていますか。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  <w:tr w:rsidR="001F3443" w:rsidRPr="0058048A" w:rsidTr="00B27AA7">
        <w:trPr>
          <w:trHeight w:val="227"/>
        </w:trPr>
        <w:tc>
          <w:tcPr>
            <w:tcW w:w="555" w:type="dxa"/>
            <w:gridSpan w:val="2"/>
            <w:tcBorders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21</w:t>
            </w:r>
          </w:p>
        </w:tc>
        <w:tc>
          <w:tcPr>
            <w:tcW w:w="7066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運動や食生活等の生活習慣を改善してみようと思いますか。</w:t>
            </w:r>
          </w:p>
        </w:tc>
        <w:tc>
          <w:tcPr>
            <w:tcW w:w="3061" w:type="dxa"/>
            <w:vAlign w:val="center"/>
            <w:hideMark/>
          </w:tcPr>
          <w:p w:rsidR="00AF2775" w:rsidRPr="00AE0D35" w:rsidRDefault="00AF2775" w:rsidP="00B27AA7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①改善するつもりはない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>②改善するつもりである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 xml:space="preserve">　（概ね６ヶ月以内）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lastRenderedPageBreak/>
              <w:t>③近いうちに（概ね１ヶ月以内）改善するつもりであり、少しずつ始めている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>④既に改善に取り組んでいる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 xml:space="preserve">　（６ヶ月未満）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>⑤既に改善に取り組んでいる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br/>
              <w:t xml:space="preserve">　（６ヶ月以上）</w:t>
            </w:r>
          </w:p>
        </w:tc>
      </w:tr>
      <w:tr w:rsidR="00AE0D35" w:rsidRPr="0058048A" w:rsidTr="00B27AA7">
        <w:trPr>
          <w:trHeight w:val="227"/>
        </w:trPr>
        <w:tc>
          <w:tcPr>
            <w:tcW w:w="555" w:type="dxa"/>
            <w:gridSpan w:val="2"/>
            <w:shd w:val="pct15" w:color="auto" w:fill="auto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lastRenderedPageBreak/>
              <w:t>22</w:t>
            </w:r>
          </w:p>
        </w:tc>
        <w:tc>
          <w:tcPr>
            <w:tcW w:w="7066" w:type="dxa"/>
            <w:gridSpan w:val="6"/>
            <w:shd w:val="pct15" w:color="auto" w:fill="auto"/>
            <w:vAlign w:val="center"/>
            <w:hideMark/>
          </w:tcPr>
          <w:p w:rsidR="00AF2775" w:rsidRPr="00AE0D35" w:rsidRDefault="00AF2775" w:rsidP="0058048A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生活習慣の改善について保健指導を受ける機会があれば、利用しますか。</w:t>
            </w:r>
          </w:p>
        </w:tc>
        <w:tc>
          <w:tcPr>
            <w:tcW w:w="3061" w:type="dxa"/>
            <w:noWrap/>
            <w:vAlign w:val="center"/>
            <w:hideMark/>
          </w:tcPr>
          <w:p w:rsidR="00AF2775" w:rsidRPr="00AE0D35" w:rsidRDefault="00AF2775" w:rsidP="00EA6A53">
            <w:pPr>
              <w:rPr>
                <w:rFonts w:asciiTheme="majorEastAsia" w:eastAsiaTheme="majorEastAsia" w:hAnsiTheme="majorEastAsia"/>
                <w:sz w:val="16"/>
              </w:rPr>
            </w:pPr>
            <w:r w:rsidRPr="00AE0D35">
              <w:rPr>
                <w:rFonts w:asciiTheme="majorEastAsia" w:eastAsiaTheme="majorEastAsia" w:hAnsiTheme="majorEastAsia" w:hint="eastAsia"/>
                <w:sz w:val="16"/>
              </w:rPr>
              <w:t>①はい</w:t>
            </w:r>
            <w:r w:rsidR="0058048A" w:rsidRPr="00AE0D35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AE0D35">
              <w:rPr>
                <w:rFonts w:asciiTheme="majorEastAsia" w:eastAsiaTheme="majorEastAsia" w:hAnsiTheme="majorEastAsia" w:hint="eastAsia"/>
                <w:sz w:val="16"/>
              </w:rPr>
              <w:t>②いいえ</w:t>
            </w:r>
          </w:p>
        </w:tc>
      </w:tr>
    </w:tbl>
    <w:p w:rsidR="00B969D5" w:rsidRPr="0058048A" w:rsidRDefault="00B969D5" w:rsidP="00B969D5">
      <w:pPr>
        <w:rPr>
          <w:rFonts w:asciiTheme="majorEastAsia" w:eastAsiaTheme="majorEastAsia" w:hAnsiTheme="majorEastAsia"/>
        </w:rPr>
      </w:pPr>
    </w:p>
    <w:sectPr w:rsidR="00B969D5" w:rsidRPr="0058048A" w:rsidSect="00AE0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720" w:bottom="25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76" w:rsidRDefault="005E1E76" w:rsidP="00AF2775">
      <w:r>
        <w:separator/>
      </w:r>
    </w:p>
  </w:endnote>
  <w:endnote w:type="continuationSeparator" w:id="0">
    <w:p w:rsidR="005E1E76" w:rsidRDefault="005E1E76" w:rsidP="00AF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44" w:rsidRDefault="00C366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44" w:rsidRDefault="00C366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44" w:rsidRDefault="00C366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76" w:rsidRDefault="005E1E76" w:rsidP="00AF2775">
      <w:r>
        <w:separator/>
      </w:r>
    </w:p>
  </w:footnote>
  <w:footnote w:type="continuationSeparator" w:id="0">
    <w:p w:rsidR="005E1E76" w:rsidRDefault="005E1E76" w:rsidP="00AF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44" w:rsidRDefault="00C366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44" w:rsidRDefault="00C3664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644" w:rsidRDefault="00C366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A7d51Jh69R2CvO03xqRYPY3cNez7cajiqiuGckRioEcyecZCGUmIeM6DeYkDBFcePykhDrgYD20OTI7Iy8Y2Q==" w:salt="9QCoxgKJHCpcGDPxOBHhAA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29"/>
    <w:rsid w:val="000F7B5E"/>
    <w:rsid w:val="001F3443"/>
    <w:rsid w:val="00237B32"/>
    <w:rsid w:val="003A6821"/>
    <w:rsid w:val="0058048A"/>
    <w:rsid w:val="005E1E76"/>
    <w:rsid w:val="005F7908"/>
    <w:rsid w:val="00743066"/>
    <w:rsid w:val="00756D62"/>
    <w:rsid w:val="0095264F"/>
    <w:rsid w:val="0095412A"/>
    <w:rsid w:val="009B6029"/>
    <w:rsid w:val="00AE0D35"/>
    <w:rsid w:val="00AF2775"/>
    <w:rsid w:val="00B06858"/>
    <w:rsid w:val="00B27AA7"/>
    <w:rsid w:val="00B969D5"/>
    <w:rsid w:val="00C36644"/>
    <w:rsid w:val="00C63D69"/>
    <w:rsid w:val="00CC2DBD"/>
    <w:rsid w:val="00CE6F36"/>
    <w:rsid w:val="00F9179F"/>
    <w:rsid w:val="00FC1A63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775"/>
  </w:style>
  <w:style w:type="paragraph" w:styleId="a5">
    <w:name w:val="footer"/>
    <w:basedOn w:val="a"/>
    <w:link w:val="a6"/>
    <w:uiPriority w:val="99"/>
    <w:unhideWhenUsed/>
    <w:rsid w:val="00AF2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775"/>
  </w:style>
  <w:style w:type="table" w:styleId="a7">
    <w:name w:val="Table Grid"/>
    <w:basedOn w:val="a1"/>
    <w:uiPriority w:val="59"/>
    <w:rsid w:val="00AF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7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8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2021-11-05T02:16:00Z</dcterms:created>
  <dcterms:modified xsi:type="dcterms:W3CDTF">2021-11-05T02:17:00Z</dcterms:modified>
</cp:coreProperties>
</file>